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73130">
        <w:rPr>
          <w:rFonts w:ascii="Arial" w:hAnsi="Arial" w:cs="Arial"/>
          <w:b/>
          <w:sz w:val="24"/>
          <w:szCs w:val="24"/>
        </w:rPr>
        <w:t>908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473130" w:rsidRDefault="00131C79" w:rsidP="00806C8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</w:t>
      </w:r>
      <w:r w:rsidR="003A2A15">
        <w:rPr>
          <w:rFonts w:ascii="Arial" w:hAnsi="Arial" w:cs="Arial"/>
          <w:sz w:val="24"/>
          <w:szCs w:val="24"/>
        </w:rPr>
        <w:t>à</w:t>
      </w:r>
      <w:bookmarkStart w:id="0" w:name="_GoBack"/>
      <w:bookmarkEnd w:id="0"/>
      <w:r w:rsidR="00473130">
        <w:rPr>
          <w:rFonts w:ascii="Arial" w:hAnsi="Arial" w:cs="Arial"/>
          <w:sz w:val="24"/>
          <w:szCs w:val="24"/>
        </w:rPr>
        <w:t xml:space="preserve"> 21ª Cia. PM Ind. congratulando pelo resultado obtido em pesquisa realizada pela Polícia Militar de Minas Gerais em todas as unidades, destacando, entre </w:t>
      </w:r>
      <w:r w:rsidR="003A2A15">
        <w:rPr>
          <w:rFonts w:ascii="Arial" w:hAnsi="Arial" w:cs="Arial"/>
          <w:sz w:val="24"/>
          <w:szCs w:val="24"/>
        </w:rPr>
        <w:t>outros, o</w:t>
      </w:r>
      <w:r w:rsidR="00473130">
        <w:rPr>
          <w:rFonts w:ascii="Arial" w:hAnsi="Arial" w:cs="Arial"/>
          <w:sz w:val="24"/>
          <w:szCs w:val="24"/>
        </w:rPr>
        <w:t xml:space="preserve"> quesito “sensação de segurança” da população, ficando em segundo lugar entre 63 cidades pesquisadas.</w:t>
      </w:r>
    </w:p>
    <w:p w:rsidR="00131C79" w:rsidRDefault="0047313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73130">
        <w:rPr>
          <w:rFonts w:ascii="Arial" w:hAnsi="Arial" w:cs="Arial"/>
          <w:sz w:val="24"/>
          <w:szCs w:val="24"/>
        </w:rPr>
        <w:t xml:space="preserve"> 10 de setembro de 2020.</w:t>
      </w:r>
      <w:r w:rsidR="008006DF"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7313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REPUBLICANOS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130" w:rsidRDefault="00473130" w:rsidP="00131C79">
      <w:pPr>
        <w:spacing w:after="0" w:line="240" w:lineRule="auto"/>
      </w:pPr>
      <w:r>
        <w:separator/>
      </w:r>
    </w:p>
  </w:endnote>
  <w:endnote w:type="continuationSeparator" w:id="0">
    <w:p w:rsidR="00473130" w:rsidRDefault="0047313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473130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130" w:rsidRDefault="00473130" w:rsidP="00131C79">
      <w:pPr>
        <w:spacing w:after="0" w:line="240" w:lineRule="auto"/>
      </w:pPr>
      <w:r>
        <w:separator/>
      </w:r>
    </w:p>
  </w:footnote>
  <w:footnote w:type="continuationSeparator" w:id="0">
    <w:p w:rsidR="00473130" w:rsidRDefault="0047313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73130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30"/>
    <w:rsid w:val="0007727F"/>
    <w:rsid w:val="000E17DA"/>
    <w:rsid w:val="00131C79"/>
    <w:rsid w:val="0018650A"/>
    <w:rsid w:val="001C4454"/>
    <w:rsid w:val="00295B29"/>
    <w:rsid w:val="003A2A15"/>
    <w:rsid w:val="00416ACC"/>
    <w:rsid w:val="00472BCC"/>
    <w:rsid w:val="00473130"/>
    <w:rsid w:val="00560B67"/>
    <w:rsid w:val="0061265B"/>
    <w:rsid w:val="006E57FA"/>
    <w:rsid w:val="006F577F"/>
    <w:rsid w:val="008006DF"/>
    <w:rsid w:val="00806C8A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D03A87D-975E-4871-88C5-5161F732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18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3</cp:revision>
  <cp:lastPrinted>2020-09-10T16:38:00Z</cp:lastPrinted>
  <dcterms:created xsi:type="dcterms:W3CDTF">2020-09-10T16:29:00Z</dcterms:created>
  <dcterms:modified xsi:type="dcterms:W3CDTF">2020-09-10T16:48:00Z</dcterms:modified>
</cp:coreProperties>
</file>